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43723">
        <w:rPr>
          <w:b/>
          <w:u w:val="single"/>
        </w:rPr>
        <w:t>1</w:t>
      </w:r>
      <w:r w:rsidR="00DE3273">
        <w:rPr>
          <w:b/>
          <w:u w:val="single"/>
        </w:rPr>
        <w:t>6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DE3273" w:rsidP="00DE3273">
            <w:pPr>
              <w:jc w:val="right"/>
            </w:pPr>
            <w:r>
              <w:t>69.157,17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E3273" w:rsidP="00DE3273">
            <w:pPr>
              <w:jc w:val="right"/>
            </w:pPr>
            <w:r>
              <w:t>16.650,00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DE3273" w:rsidP="00DE3273">
            <w:pPr>
              <w:jc w:val="right"/>
            </w:pPr>
            <w:r>
              <w:t>85.807,17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929">
            <w:pPr>
              <w:jc w:val="right"/>
            </w:pPr>
            <w:r w:rsidRPr="00807C9A"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D00DC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501">
            <w:pPr>
              <w:jc w:val="right"/>
            </w:pPr>
            <w:r w:rsidRPr="00807C9A"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343723" w:rsidP="003409A0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409A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DE3273" w:rsidP="00DE3273">
            <w:pPr>
              <w:jc w:val="right"/>
            </w:pPr>
            <w:r>
              <w:t>85.807,17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DA" w:rsidRDefault="00CB24DA" w:rsidP="00AD42DB">
      <w:pPr>
        <w:spacing w:after="0" w:line="240" w:lineRule="auto"/>
      </w:pPr>
      <w:r>
        <w:separator/>
      </w:r>
    </w:p>
  </w:endnote>
  <w:endnote w:type="continuationSeparator" w:id="0">
    <w:p w:rsidR="00CB24DA" w:rsidRDefault="00CB24D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DA" w:rsidRDefault="00CB24DA" w:rsidP="00AD42DB">
      <w:pPr>
        <w:spacing w:after="0" w:line="240" w:lineRule="auto"/>
      </w:pPr>
      <w:r>
        <w:separator/>
      </w:r>
    </w:p>
  </w:footnote>
  <w:footnote w:type="continuationSeparator" w:id="0">
    <w:p w:rsidR="00CB24DA" w:rsidRDefault="00CB24D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27F8"/>
    <w:rsid w:val="00DE3273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0409-E4BF-4C33-9146-9CC7D842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80</cp:revision>
  <cp:lastPrinted>2018-11-16T06:56:00Z</cp:lastPrinted>
  <dcterms:created xsi:type="dcterms:W3CDTF">2018-11-15T11:47:00Z</dcterms:created>
  <dcterms:modified xsi:type="dcterms:W3CDTF">2019-05-17T05:40:00Z</dcterms:modified>
</cp:coreProperties>
</file>